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1EFF" w14:textId="29D752E2" w:rsidR="006C5438" w:rsidRDefault="007C2D13" w:rsidP="00D04930">
      <w:pPr>
        <w:spacing w:after="120"/>
        <w:ind w:right="28"/>
        <w:rPr>
          <w:rFonts w:ascii="Tahoma" w:hAnsi="Tahoma" w:cs="Tahoma"/>
          <w:b/>
          <w:sz w:val="26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5ECB8AF" wp14:editId="2B25A4E0">
            <wp:simplePos x="0" y="0"/>
            <wp:positionH relativeFrom="column">
              <wp:posOffset>5158740</wp:posOffset>
            </wp:positionH>
            <wp:positionV relativeFrom="paragraph">
              <wp:posOffset>-536575</wp:posOffset>
            </wp:positionV>
            <wp:extent cx="1009650" cy="261620"/>
            <wp:effectExtent l="0" t="0" r="0" b="5080"/>
            <wp:wrapNone/>
            <wp:doc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665D235" wp14:editId="748B780C">
                <wp:simplePos x="0" y="0"/>
                <wp:positionH relativeFrom="margin">
                  <wp:align>right</wp:align>
                </wp:positionH>
                <wp:positionV relativeFrom="paragraph">
                  <wp:posOffset>-526415</wp:posOffset>
                </wp:positionV>
                <wp:extent cx="2505075" cy="1009650"/>
                <wp:effectExtent l="0" t="0" r="9525" b="0"/>
                <wp:wrapNone/>
                <wp:docPr id="1230144944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0E34" w14:textId="77777777" w:rsidR="007C2D13" w:rsidRPr="007C2D13" w:rsidRDefault="007C2D13" w:rsidP="007C2D13">
                            <w:pPr>
                              <w:tabs>
                                <w:tab w:val="left" w:pos="6030"/>
                              </w:tabs>
                              <w:spacing w:after="0" w:line="259" w:lineRule="auto"/>
                              <w:jc w:val="left"/>
                              <w:rPr>
                                <w:rFonts w:ascii="Georgia Pro Semibold" w:eastAsiaTheme="minorHAnsi" w:hAnsi="Georgia Pro Semibold" w:cs="Angsana New"/>
                                <w:color w:val="3071C3" w:themeColor="text2" w:themeTint="BF"/>
                                <w:kern w:val="2"/>
                                <w:sz w:val="32"/>
                                <w:szCs w:val="32"/>
                                <w:lang w:val="en-US"/>
                                <w14:ligatures w14:val="standardContextual"/>
                              </w:rPr>
                            </w:pPr>
                            <w:r w:rsidRPr="007C2D13">
                              <w:rPr>
                                <w:rFonts w:ascii="Georgia Pro Semibold" w:eastAsiaTheme="minorHAnsi" w:hAnsi="Georgia Pro Semibold" w:cs="Angsana New"/>
                                <w:kern w:val="2"/>
                                <w:sz w:val="32"/>
                                <w:szCs w:val="32"/>
                                <w:lang w:val="en-US"/>
                                <w14:ligatures w14:val="standardContextual"/>
                              </w:rPr>
                              <w:t xml:space="preserve">Erasmus+/KA171 </w:t>
                            </w:r>
                            <w:r w:rsidRPr="007C2D13">
                              <w:rPr>
                                <w:rFonts w:ascii="Georgia Pro Semibold" w:eastAsiaTheme="minorHAnsi" w:hAnsi="Georgia Pro Semibold" w:cs="Angsana New"/>
                                <w:color w:val="3071C3" w:themeColor="text2" w:themeTint="BF"/>
                                <w:kern w:val="2"/>
                                <w:sz w:val="32"/>
                                <w:szCs w:val="32"/>
                                <w:lang w:val="en-US"/>
                                <w14:ligatures w14:val="standardContextual"/>
                              </w:rPr>
                              <w:t xml:space="preserve">International </w:t>
                            </w:r>
                            <w:proofErr w:type="gramStart"/>
                            <w:r w:rsidRPr="007C2D13">
                              <w:rPr>
                                <w:rFonts w:ascii="Georgia Pro Semibold" w:eastAsiaTheme="minorHAnsi" w:hAnsi="Georgia Pro Semibold" w:cs="Angsana New"/>
                                <w:color w:val="3071C3" w:themeColor="text2" w:themeTint="BF"/>
                                <w:kern w:val="2"/>
                                <w:sz w:val="32"/>
                                <w:szCs w:val="32"/>
                                <w:lang w:val="en-US"/>
                                <w14:ligatures w14:val="standardContextual"/>
                              </w:rPr>
                              <w:t>Mobility  Staff</w:t>
                            </w:r>
                            <w:proofErr w:type="gramEnd"/>
                            <w:r w:rsidRPr="007C2D13">
                              <w:rPr>
                                <w:rFonts w:ascii="Georgia Pro Semibold" w:eastAsiaTheme="minorHAnsi" w:hAnsi="Georgia Pro Semibold" w:cs="Angsana New"/>
                                <w:color w:val="3071C3" w:themeColor="text2" w:themeTint="BF"/>
                                <w:kern w:val="2"/>
                                <w:sz w:val="32"/>
                                <w:szCs w:val="32"/>
                                <w:lang w:val="en-US"/>
                                <w14:ligatures w14:val="standardContextual"/>
                              </w:rPr>
                              <w:t xml:space="preserve"> Mobility for Teaching</w:t>
                            </w:r>
                          </w:p>
                          <w:p w14:paraId="0C6CD51C" w14:textId="77777777" w:rsidR="007C2D13" w:rsidRDefault="007C2D13" w:rsidP="007C2D13">
                            <w:pPr>
                              <w:jc w:val="right"/>
                              <w:rPr>
                                <w:rFonts w:ascii="Bahnschrift SemiBold" w:hAnsi="Bahnschrift SemiBold"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D23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46.05pt;margin-top:-41.45pt;width:197.25pt;height:79.5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" stroked="f">
                <v:textbox>
                  <w:txbxContent>
                    <w:p w14:paraId="5A4B0E34" w14:textId="77777777" w:rsidR="007C2D13" w:rsidRPr="007C2D13" w:rsidRDefault="007C2D13" w:rsidP="007C2D13">
                      <w:pPr>
                        <w:tabs>
                          <w:tab w:val="left" w:pos="6030"/>
                        </w:tabs>
                        <w:spacing w:after="0" w:line="259" w:lineRule="auto"/>
                        <w:jc w:val="left"/>
                        <w:rPr>
                          <w:rFonts w:ascii="Georgia Pro Semibold" w:eastAsiaTheme="minorHAnsi" w:hAnsi="Georgia Pro Semibold" w:cs="Angsana New"/>
                          <w:color w:val="3071C3" w:themeColor="text2" w:themeTint="BF"/>
                          <w:kern w:val="2"/>
                          <w:sz w:val="32"/>
                          <w:szCs w:val="32"/>
                          <w:lang w:val="en-US"/>
                          <w14:ligatures w14:val="standardContextual"/>
                        </w:rPr>
                      </w:pPr>
                      <w:r w:rsidRPr="007C2D13">
                        <w:rPr>
                          <w:rFonts w:ascii="Georgia Pro Semibold" w:eastAsiaTheme="minorHAnsi" w:hAnsi="Georgia Pro Semibold" w:cs="Angsana New"/>
                          <w:kern w:val="2"/>
                          <w:sz w:val="32"/>
                          <w:szCs w:val="32"/>
                          <w:lang w:val="en-US"/>
                          <w14:ligatures w14:val="standardContextual"/>
                        </w:rPr>
                        <w:t xml:space="preserve">Erasmus+/KA171 </w:t>
                      </w:r>
                      <w:r w:rsidRPr="007C2D13">
                        <w:rPr>
                          <w:rFonts w:ascii="Georgia Pro Semibold" w:eastAsiaTheme="minorHAnsi" w:hAnsi="Georgia Pro Semibold" w:cs="Angsana New"/>
                          <w:color w:val="3071C3" w:themeColor="text2" w:themeTint="BF"/>
                          <w:kern w:val="2"/>
                          <w:sz w:val="32"/>
                          <w:szCs w:val="32"/>
                          <w:lang w:val="en-US"/>
                          <w14:ligatures w14:val="standardContextual"/>
                        </w:rPr>
                        <w:t xml:space="preserve">International </w:t>
                      </w:r>
                      <w:proofErr w:type="gramStart"/>
                      <w:r w:rsidRPr="007C2D13">
                        <w:rPr>
                          <w:rFonts w:ascii="Georgia Pro Semibold" w:eastAsiaTheme="minorHAnsi" w:hAnsi="Georgia Pro Semibold" w:cs="Angsana New"/>
                          <w:color w:val="3071C3" w:themeColor="text2" w:themeTint="BF"/>
                          <w:kern w:val="2"/>
                          <w:sz w:val="32"/>
                          <w:szCs w:val="32"/>
                          <w:lang w:val="en-US"/>
                          <w14:ligatures w14:val="standardContextual"/>
                        </w:rPr>
                        <w:t>Mobility  Staff</w:t>
                      </w:r>
                      <w:proofErr w:type="gramEnd"/>
                      <w:r w:rsidRPr="007C2D13">
                        <w:rPr>
                          <w:rFonts w:ascii="Georgia Pro Semibold" w:eastAsiaTheme="minorHAnsi" w:hAnsi="Georgia Pro Semibold" w:cs="Angsana New"/>
                          <w:color w:val="3071C3" w:themeColor="text2" w:themeTint="BF"/>
                          <w:kern w:val="2"/>
                          <w:sz w:val="32"/>
                          <w:szCs w:val="32"/>
                          <w:lang w:val="en-US"/>
                          <w14:ligatures w14:val="standardContextual"/>
                        </w:rPr>
                        <w:t xml:space="preserve"> Mobility for Teaching</w:t>
                      </w:r>
                    </w:p>
                    <w:p w14:paraId="0C6CD51C" w14:textId="77777777" w:rsidR="007C2D13" w:rsidRDefault="007C2D13" w:rsidP="007C2D13">
                      <w:pPr>
                        <w:jc w:val="right"/>
                        <w:rPr>
                          <w:rFonts w:ascii="Bahnschrift SemiBold" w:hAnsi="Bahnschrift SemiBold"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2C9">
        <w:rPr>
          <w:noProof/>
        </w:rPr>
        <w:drawing>
          <wp:anchor distT="0" distB="0" distL="114300" distR="114300" simplePos="0" relativeHeight="251675648" behindDoc="1" locked="0" layoutInCell="1" allowOverlap="1" wp14:anchorId="19F1384B" wp14:editId="3B49AF02">
            <wp:simplePos x="0" y="0"/>
            <wp:positionH relativeFrom="margin">
              <wp:posOffset>-828675</wp:posOffset>
            </wp:positionH>
            <wp:positionV relativeFrom="paragraph">
              <wp:posOffset>-485775</wp:posOffset>
            </wp:positionV>
            <wp:extent cx="3766185" cy="915515"/>
            <wp:effectExtent l="0" t="0" r="0" b="0"/>
            <wp:wrapNone/>
            <wp:docPr id="2024598029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98029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9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6458E" wp14:editId="2F4D9BE7">
                <wp:simplePos x="0" y="0"/>
                <wp:positionH relativeFrom="margin">
                  <wp:align>center</wp:align>
                </wp:positionH>
                <wp:positionV relativeFrom="paragraph">
                  <wp:posOffset>-552450</wp:posOffset>
                </wp:positionV>
                <wp:extent cx="9525" cy="1019175"/>
                <wp:effectExtent l="0" t="0" r="28575" b="28575"/>
                <wp:wrapNone/>
                <wp:docPr id="1057629343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C7EA5" id="Ευθεία γραμμή σύνδεσης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3.5pt" to="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" strokecolor="black [3040]">
                <w10:wrap anchorx="margin"/>
              </v:line>
            </w:pict>
          </mc:Fallback>
        </mc:AlternateContent>
      </w:r>
    </w:p>
    <w:p w14:paraId="4A190767" w14:textId="4B2D7466" w:rsidR="00D04930" w:rsidRPr="00D04930" w:rsidRDefault="00D04930" w:rsidP="00D04930">
      <w:pPr>
        <w:pStyle w:val="DocumentTitle"/>
        <w:rPr>
          <w:rFonts w:ascii="Arial" w:hAnsi="Arial" w:cs="Arial"/>
          <w:lang w:val="en-US"/>
        </w:rPr>
      </w:pPr>
    </w:p>
    <w:p w14:paraId="6D52805F" w14:textId="403812FD" w:rsidR="007C2D13" w:rsidRDefault="007C2D13" w:rsidP="00D04930">
      <w:pPr>
        <w:pStyle w:val="DocumentTitle"/>
        <w:rPr>
          <w:rFonts w:ascii="Arial" w:hAnsi="Arial" w:cs="Arial"/>
          <w:b w:val="0"/>
          <w:bCs/>
          <w:color w:val="1F497D" w:themeColor="text2"/>
          <w:lang w:val="en-US"/>
        </w:rPr>
      </w:pPr>
    </w:p>
    <w:tbl>
      <w:tblPr>
        <w:tblpPr w:leftFromText="180" w:rightFromText="180" w:vertAnchor="text" w:horzAnchor="margin" w:tblpXSpec="center" w:tblpY="553"/>
        <w:tblW w:w="98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43"/>
      </w:tblGrid>
      <w:tr w:rsidR="008B7043" w:rsidRPr="00531DD9" w14:paraId="2E26E775" w14:textId="77777777" w:rsidTr="008B7043">
        <w:trPr>
          <w:trHeight w:val="4630"/>
        </w:trPr>
        <w:tc>
          <w:tcPr>
            <w:tcW w:w="9843" w:type="dxa"/>
            <w:shd w:val="clear" w:color="auto" w:fill="FFFFFF"/>
            <w:hideMark/>
          </w:tcPr>
          <w:p w14:paraId="255EEBAC" w14:textId="77777777" w:rsidR="001D648E" w:rsidRPr="00DA1731" w:rsidRDefault="001D648E" w:rsidP="001D648E">
            <w:pPr>
              <w:tabs>
                <w:tab w:val="left" w:pos="585"/>
              </w:tabs>
              <w:spacing w:before="120" w:after="0"/>
              <w:ind w:right="28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THE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STAFF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MEMBER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1583516477"/>
                <w:placeholder>
                  <w:docPart w:val="225F04E24B9849FB8412C19077E00C27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4583E001" w14:textId="08E32E0D" w:rsidR="001D648E" w:rsidRDefault="001D648E" w:rsidP="001D648E">
            <w:pPr>
              <w:shd w:val="clear" w:color="auto" w:fill="FFFFFF"/>
              <w:spacing w:after="0"/>
              <w:ind w:right="-992"/>
              <w:jc w:val="left"/>
              <w:rPr>
                <w:rStyle w:val="29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HOME</w:t>
            </w:r>
            <w:r w:rsidRPr="00C57A5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INSTITUTION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918370200"/>
                <w:placeholder>
                  <w:docPart w:val="AC3E52FBFFA64905AB8E53B47AE8AA22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119A2AFF" w14:textId="0D1CCB1B" w:rsidR="00D16672" w:rsidRPr="00D16672" w:rsidRDefault="00D16672" w:rsidP="00D1667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ERASMUS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CODE</w:t>
            </w:r>
            <w:r w:rsidRPr="00C57A56">
              <w:rPr>
                <w:rFonts w:asciiTheme="minorHAnsi" w:hAnsiTheme="minorHAnsi" w:cstheme="minorHAnsi"/>
                <w:szCs w:val="24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IF</w:t>
            </w:r>
            <w:r w:rsidRPr="00C57A5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APPLICABLE</w:t>
            </w:r>
            <w:r w:rsidRPr="00C57A56"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1339684465"/>
                <w:placeholder>
                  <w:docPart w:val="27E6102C5A5F43F19C6528591D5A1456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6F355AE1" w14:textId="0B43E5B2" w:rsidR="001D648E" w:rsidRPr="005A35F1" w:rsidRDefault="001D648E" w:rsidP="001D648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RECEIVING</w:t>
            </w:r>
            <w:r w:rsidRPr="00C57A5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DEPARTMENT</w:t>
            </w:r>
            <w:r w:rsidR="00D16672" w:rsidRPr="00D16672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D16672">
              <w:rPr>
                <w:rFonts w:asciiTheme="minorHAnsi" w:hAnsiTheme="minorHAnsi" w:cstheme="minorHAnsi"/>
                <w:szCs w:val="24"/>
                <w:lang w:val="en-US"/>
              </w:rPr>
              <w:t>AT</w:t>
            </w:r>
            <w:r w:rsidR="00D16672" w:rsidRPr="00D16672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proofErr w:type="spellStart"/>
            <w:r w:rsidR="00D16672">
              <w:rPr>
                <w:rFonts w:asciiTheme="minorHAnsi" w:hAnsiTheme="minorHAnsi" w:cstheme="minorHAnsi"/>
                <w:szCs w:val="24"/>
                <w:lang w:val="en-US"/>
              </w:rPr>
              <w:t>nkua</w:t>
            </w:r>
            <w:proofErr w:type="spellEnd"/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451598065"/>
                <w:placeholder>
                  <w:docPart w:val="885D4E44D67142F3B7F9E5F92797B6E8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06155E2B" w14:textId="77777777" w:rsidR="001D648E" w:rsidRPr="00DA1731" w:rsidRDefault="001D648E" w:rsidP="001D648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ACADEMIC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YEAR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358174851"/>
                <w:placeholder>
                  <w:docPart w:val="32609A421C134264A5861C7021E4E0B4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7CCA53B6" w14:textId="77777777" w:rsidR="001D648E" w:rsidRPr="00DA1731" w:rsidRDefault="001D648E" w:rsidP="001D648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NUMBER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TEACHING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DAYS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  <w:r w:rsidRPr="003B4F11">
              <w:rPr>
                <w:rFonts w:asciiTheme="minorHAnsi" w:hAnsiTheme="minorHAnsi" w:cstheme="minorHAnsi"/>
                <w:color w:val="002060"/>
                <w:szCs w:val="24"/>
                <w:lang w:val="el-GR"/>
              </w:rPr>
              <w:t xml:space="preserve"> </w:t>
            </w:r>
            <w:r w:rsidRPr="003B4F11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el-GR"/>
              </w:rPr>
              <w:t>5</w:t>
            </w:r>
          </w:p>
          <w:p w14:paraId="78FA60E1" w14:textId="77777777" w:rsidR="001D648E" w:rsidRPr="00DA1731" w:rsidRDefault="001D648E" w:rsidP="001D648E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FROM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600261740"/>
                <w:placeholder>
                  <w:docPart w:val="C024DEFF69684D97B66BEA90EB2AEFC9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38638A01" w14:textId="77777777" w:rsidR="001D648E" w:rsidRPr="00DA1731" w:rsidRDefault="001D648E" w:rsidP="001D648E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TO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2042011172"/>
                <w:placeholder>
                  <w:docPart w:val="2C3B27F79377493995D590A551F13D9C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5DB2225A" w14:textId="77777777" w:rsidR="001D648E" w:rsidRDefault="001D648E" w:rsidP="001D648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LEVEL OF STUDENTS ATTENDING THE LECTURE(S):</w:t>
            </w:r>
          </w:p>
          <w:p w14:paraId="15DCB64F" w14:textId="77777777" w:rsidR="001D648E" w:rsidRDefault="001D648E" w:rsidP="001D648E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 xml:space="preserve">Undergraduate </w:t>
            </w:r>
            <w:r w:rsidRPr="00DA1731">
              <w:rPr>
                <w:rStyle w:val="12"/>
                <w:szCs w:val="24"/>
              </w:rPr>
              <w:t xml:space="preserve"> </w:t>
            </w:r>
            <w:sdt>
              <w:sdtPr>
                <w:rPr>
                  <w:rStyle w:val="12"/>
                  <w:szCs w:val="24"/>
                </w:rPr>
                <w:id w:val="717562455"/>
                <w15:color w:val="0000FF"/>
                <w14:checkbox>
                  <w14:checked w14:val="0"/>
                  <w14:checkedState w14:val="25A0" w14:font="Courier New"/>
                  <w14:uncheckedState w14:val="2610" w14:font="MS Gothic"/>
                </w14:checkbox>
              </w:sdtPr>
              <w:sdtContent>
                <w:r w:rsidRPr="00DA1731">
                  <w:rPr>
                    <w:rStyle w:val="12"/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14:paraId="4F4A9F7C" w14:textId="77777777" w:rsidR="001D648E" w:rsidRDefault="001D648E" w:rsidP="001D648E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Postgraduate</w:t>
            </w:r>
            <w:r w:rsidRPr="00DA1731">
              <w:rPr>
                <w:rStyle w:val="29"/>
                <w:szCs w:val="24"/>
              </w:rPr>
              <w:t xml:space="preserve"> </w:t>
            </w:r>
            <w:r w:rsidRPr="00DA1731">
              <w:rPr>
                <w:rStyle w:val="12"/>
                <w:szCs w:val="24"/>
              </w:rPr>
              <w:t xml:space="preserve"> </w:t>
            </w:r>
            <w:sdt>
              <w:sdtPr>
                <w:rPr>
                  <w:rStyle w:val="12"/>
                  <w:szCs w:val="24"/>
                </w:rPr>
                <w:id w:val="-71900295"/>
                <w15:color w:val="0000FF"/>
                <w14:checkbox>
                  <w14:checked w14:val="0"/>
                  <w14:checkedState w14:val="25A0" w14:font="Courier New"/>
                  <w14:uncheckedState w14:val="2610" w14:font="MS Gothic"/>
                </w14:checkbox>
              </w:sdtPr>
              <w:sdtContent>
                <w:r w:rsidRPr="00DA1731">
                  <w:rPr>
                    <w:rStyle w:val="12"/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CD52705" w14:textId="77777777" w:rsidR="001D648E" w:rsidRPr="00DA1731" w:rsidRDefault="001D648E" w:rsidP="001D648E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 xml:space="preserve">Doctorate </w:t>
            </w:r>
            <w:sdt>
              <w:sdtPr>
                <w:rPr>
                  <w:rStyle w:val="12"/>
                  <w:szCs w:val="24"/>
                </w:rPr>
                <w:id w:val="-601498037"/>
                <w15:color w:val="0000FF"/>
                <w14:checkbox>
                  <w14:checked w14:val="0"/>
                  <w14:checkedState w14:val="25A0" w14:font="Courier New"/>
                  <w14:uncheckedState w14:val="2610" w14:font="MS Gothic"/>
                </w14:checkbox>
              </w:sdtPr>
              <w:sdtContent>
                <w:r>
                  <w:rPr>
                    <w:rStyle w:val="12"/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846D5E4" w14:textId="77777777" w:rsidR="001D648E" w:rsidRPr="001D648E" w:rsidRDefault="001D648E" w:rsidP="001D648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LANGUAGE</w:t>
            </w:r>
            <w:r w:rsidRPr="001D648E">
              <w:rPr>
                <w:rFonts w:asciiTheme="minorHAnsi" w:hAnsiTheme="minorHAnsi" w:cstheme="minorHAnsi"/>
                <w:szCs w:val="24"/>
                <w:lang w:val="en-US"/>
              </w:rPr>
              <w:t>(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1D648E">
              <w:rPr>
                <w:rFonts w:asciiTheme="minorHAnsi" w:hAnsiTheme="minorHAnsi" w:cstheme="minorHAnsi"/>
                <w:szCs w:val="24"/>
                <w:lang w:val="en-US"/>
              </w:rPr>
              <w:t xml:space="preserve">) 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OF</w:t>
            </w:r>
            <w:r w:rsidRPr="001D648E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INSTRUCTION</w:t>
            </w:r>
            <w:r w:rsidRPr="001D648E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377466902"/>
                <w:placeholder>
                  <w:docPart w:val="3998198B479A4C0786D4DCDA16D19B70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70885508" w14:textId="77777777" w:rsidR="001D648E" w:rsidRPr="00DA1731" w:rsidRDefault="001D648E" w:rsidP="001D648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 xml:space="preserve">NUMBER OF TEACHING HOURS (MIN. 8 HOURS PER WEEK):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2147152077"/>
                <w:placeholder>
                  <w:docPart w:val="B08035F14ADE4CB5A9F2C45AD2710FBD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627E9BAB" w14:textId="5D81D64A" w:rsidR="008B7043" w:rsidRPr="008B7043" w:rsidRDefault="008B7043" w:rsidP="001D648E">
            <w:pPr>
              <w:shd w:val="clear" w:color="auto" w:fill="FFFFFF"/>
              <w:spacing w:after="0" w:line="360" w:lineRule="auto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C288B" w:rsidRPr="00531DD9" w14:paraId="596B5135" w14:textId="77777777" w:rsidTr="008B7043">
        <w:trPr>
          <w:trHeight w:val="4630"/>
        </w:trPr>
        <w:tc>
          <w:tcPr>
            <w:tcW w:w="9843" w:type="dxa"/>
            <w:shd w:val="clear" w:color="auto" w:fill="FFFFFF"/>
          </w:tcPr>
          <w:p w14:paraId="0E43C864" w14:textId="7400E9A8" w:rsidR="007C288B" w:rsidRPr="008B7043" w:rsidRDefault="009A3577" w:rsidP="008B7043">
            <w:pPr>
              <w:tabs>
                <w:tab w:val="left" w:pos="585"/>
              </w:tabs>
              <w:spacing w:before="120" w:after="0" w:line="360" w:lineRule="auto"/>
              <w:ind w:right="2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43B89"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C74D504" wp14:editId="17C38C2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1440815</wp:posOffset>
                      </wp:positionV>
                      <wp:extent cx="6276975" cy="2705100"/>
                      <wp:effectExtent l="0" t="0" r="9525" b="0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6975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D89B1" w14:textId="2FE2A71E" w:rsidR="009A3577" w:rsidRDefault="009A3577" w:rsidP="009A3577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 xml:space="preserve">For National and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Kapodistrian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 xml:space="preserve"> University of Athens</w:t>
                                  </w:r>
                                </w:p>
                                <w:p w14:paraId="4241C142" w14:textId="63A88970" w:rsidR="009A3577" w:rsidRPr="007C288B" w:rsidRDefault="009A3577" w:rsidP="009A3577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 w:rsidRPr="007C28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Prof. Sophia PAPAIOANNOU</w:t>
                                  </w:r>
                                </w:p>
                                <w:p w14:paraId="6F9FE1DB" w14:textId="77777777" w:rsidR="009A3577" w:rsidRPr="009A3577" w:rsidRDefault="009A3577" w:rsidP="009A35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 w:rsidRPr="007C28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Vice-Rector for Academic Affairs, International Relations, and Extroversion</w:t>
                                  </w:r>
                                </w:p>
                                <w:p w14:paraId="5EC7D8F4" w14:textId="77777777" w:rsidR="001D648E" w:rsidRPr="009A3577" w:rsidRDefault="001D648E" w:rsidP="001D648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33DAF882" w14:textId="77777777" w:rsidR="001D648E" w:rsidRPr="00843B89" w:rsidRDefault="001D648E" w:rsidP="001D648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727C7455" w14:textId="77777777" w:rsidR="001D648E" w:rsidRPr="00843B89" w:rsidRDefault="001D648E" w:rsidP="001D648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2B87CA4E" w14:textId="77777777" w:rsidR="001D648E" w:rsidRPr="00843B89" w:rsidRDefault="001D648E" w:rsidP="001D648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1368DBB2" w14:textId="77777777" w:rsidR="001D648E" w:rsidRPr="00843B89" w:rsidRDefault="001D648E" w:rsidP="001D648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F55E99">
                                    <w:rPr>
                                      <w:rFonts w:asciiTheme="minorHAnsi" w:hAnsiTheme="minorHAnsi" w:cstheme="minorHAnsi"/>
                                      <w:color w:val="7F7F7F" w:themeColor="text1" w:themeTint="80"/>
                                    </w:rPr>
                                    <w:t>[</w:t>
                                  </w:r>
                                  <w:proofErr w:type="gramStart"/>
                                  <w:r w:rsidRPr="00F55E99">
                                    <w:rPr>
                                      <w:rFonts w:asciiTheme="minorHAnsi" w:hAnsiTheme="minorHAnsi" w:cstheme="minorHAnsi"/>
                                      <w:color w:val="7F7F7F" w:themeColor="text1" w:themeTint="80"/>
                                    </w:rPr>
                                    <w:t>signature</w:t>
                                  </w:r>
                                  <w:proofErr w:type="gramEnd"/>
                                  <w:r w:rsidRPr="00F55E99">
                                    <w:rPr>
                                      <w:rFonts w:asciiTheme="minorHAnsi" w:hAnsiTheme="minorHAnsi" w:cstheme="minorHAnsi"/>
                                      <w:color w:val="7F7F7F" w:themeColor="text1" w:themeTint="80"/>
                                    </w:rPr>
                                    <w:t>]</w:t>
                                  </w:r>
                                  <w:r w:rsidRPr="00843B89">
                                    <w:rPr>
                                      <w:rFonts w:asciiTheme="minorHAnsi" w:hAnsiTheme="minorHAnsi" w:cstheme="minorHAnsi"/>
                                    </w:rPr>
                                    <w:tab/>
                                  </w:r>
                                  <w:r w:rsidRPr="00843B89">
                                    <w:rPr>
                                      <w:rFonts w:asciiTheme="minorHAnsi" w:hAnsiTheme="minorHAnsi" w:cstheme="minorHAnsi"/>
                                    </w:rPr>
                                    <w:tab/>
                                  </w:r>
                                  <w:r w:rsidRPr="00843B89">
                                    <w:rPr>
                                      <w:rFonts w:asciiTheme="minorHAnsi" w:hAnsiTheme="minorHAnsi" w:cstheme="minorHAnsi"/>
                                    </w:rPr>
                                    <w:tab/>
                                  </w:r>
                                  <w:r w:rsidRPr="00F55E99">
                                    <w:rPr>
                                      <w:rFonts w:asciiTheme="minorHAnsi" w:hAnsiTheme="minorHAnsi" w:cstheme="minorHAnsi"/>
                                      <w:color w:val="7F7F7F" w:themeColor="text1" w:themeTint="80"/>
                                    </w:rPr>
                                    <w:t>[</w:t>
                                  </w:r>
                                  <w:proofErr w:type="spellStart"/>
                                  <w:r w:rsidRPr="00F55E99">
                                    <w:rPr>
                                      <w:rFonts w:asciiTheme="minorHAnsi" w:hAnsiTheme="minorHAnsi" w:cstheme="minorHAnsi"/>
                                      <w:color w:val="7F7F7F" w:themeColor="text1" w:themeTint="80"/>
                                    </w:rPr>
                                    <w:t>stamp</w:t>
                                  </w:r>
                                  <w:proofErr w:type="spellEnd"/>
                                  <w:r w:rsidRPr="00F55E99">
                                    <w:rPr>
                                      <w:rFonts w:asciiTheme="minorHAnsi" w:hAnsiTheme="minorHAnsi" w:cstheme="minorHAnsi"/>
                                      <w:color w:val="7F7F7F" w:themeColor="text1" w:themeTint="80"/>
                                    </w:rPr>
                                    <w:t>]</w:t>
                                  </w:r>
                                </w:p>
                                <w:p w14:paraId="5BA33542" w14:textId="02B59E91" w:rsidR="001D648E" w:rsidRPr="00D16672" w:rsidRDefault="00D16672" w:rsidP="001D648E">
                                  <w:pPr>
                                    <w:rPr>
                                      <w:rFonts w:asciiTheme="minorHAnsi" w:hAnsiTheme="minorHAnsi" w:cstheme="minorHAnsi"/>
                                      <w:lang w:val="el-G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Athens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,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</w:rPr>
                                      <w:id w:val="-114370929"/>
                                      <w:placeholder>
                                        <w:docPart w:val="DefaultPlaceholder_-1854013437"/>
                                      </w:placeholder>
                                      <w:showingPlcHdr/>
                                      <w:date>
                                        <w:dateFormat w:val="d/M/yyyy"/>
                                        <w:lid w:val="el-G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Pr="009C3CFA">
                                        <w:rPr>
                                          <w:rStyle w:val="affd"/>
                                        </w:rPr>
                                        <w:t>Κάντε κλικ ή πατήστε για να εισαγάγετε ημερομηνία.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4D504" id="Πλαίσιο κειμένου 2" o:spid="_x0000_s1027" type="#_x0000_t202" style="position:absolute;left:0;text-align:left;margin-left:0;margin-top:113.45pt;width:494.25pt;height:21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tdEwIAAP4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" stroked="f">
                      <v:textbox>
                        <w:txbxContent>
                          <w:p w14:paraId="53AD89B1" w14:textId="2FE2A71E" w:rsidR="009A3577" w:rsidRDefault="009A3577" w:rsidP="009A35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For National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>Kapodistrian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 University of Athens</w:t>
                            </w:r>
                          </w:p>
                          <w:p w14:paraId="4241C142" w14:textId="63A88970" w:rsidR="009A3577" w:rsidRPr="007C288B" w:rsidRDefault="009A3577" w:rsidP="009A357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7C288B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>Prof. Sophia PAPAIOANNOU</w:t>
                            </w:r>
                          </w:p>
                          <w:p w14:paraId="6F9FE1DB" w14:textId="77777777" w:rsidR="009A3577" w:rsidRPr="009A3577" w:rsidRDefault="009A3577" w:rsidP="009A35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7C288B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>Vice-Rector for Academic Affairs, International Relations, and Extroversion</w:t>
                            </w:r>
                          </w:p>
                          <w:p w14:paraId="5EC7D8F4" w14:textId="77777777" w:rsidR="001D648E" w:rsidRPr="009A3577" w:rsidRDefault="001D648E" w:rsidP="001D648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3DAF882" w14:textId="77777777" w:rsidR="001D648E" w:rsidRPr="00843B89" w:rsidRDefault="001D648E" w:rsidP="001D64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27C7455" w14:textId="77777777" w:rsidR="001D648E" w:rsidRPr="00843B89" w:rsidRDefault="001D648E" w:rsidP="001D64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B87CA4E" w14:textId="77777777" w:rsidR="001D648E" w:rsidRPr="00843B89" w:rsidRDefault="001D648E" w:rsidP="001D64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68DBB2" w14:textId="77777777" w:rsidR="001D648E" w:rsidRPr="00843B89" w:rsidRDefault="001D648E" w:rsidP="001D64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gramStart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signature</w:t>
                            </w:r>
                            <w:proofErr w:type="gramEnd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]</w:t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spellStart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stamp</w:t>
                            </w:r>
                            <w:proofErr w:type="spellEnd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]</w:t>
                            </w:r>
                          </w:p>
                          <w:p w14:paraId="5BA33542" w14:textId="02B59E91" w:rsidR="001D648E" w:rsidRPr="00D16672" w:rsidRDefault="00D16672" w:rsidP="001D648E">
                            <w:pPr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Athens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14370929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d/M/yyyy"/>
                                  <w:lid w:val="el-G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C3CFA">
                                  <w:rPr>
                                    <w:rStyle w:val="affd"/>
                                  </w:rPr>
                                  <w:t>Κάντε κλικ ή πατήστε για να εισαγάγετε ημερομηνία.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1D648E">
              <w:rPr>
                <w:noProof/>
                <w:szCs w:val="24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05FA60E" wp14:editId="29B5E5E8">
                      <wp:simplePos x="0" y="0"/>
                      <wp:positionH relativeFrom="margin">
                        <wp:posOffset>-43815</wp:posOffset>
                      </wp:positionH>
                      <wp:positionV relativeFrom="paragraph">
                        <wp:posOffset>231775</wp:posOffset>
                      </wp:positionV>
                      <wp:extent cx="6200775" cy="647700"/>
                      <wp:effectExtent l="0" t="0" r="9525" b="0"/>
                      <wp:wrapSquare wrapText="bothSides"/>
                      <wp:docPr id="81144550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A2542" w14:textId="77777777" w:rsidR="001D648E" w:rsidRDefault="001D648E" w:rsidP="001D648E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This document serves to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certify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that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the staff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was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successfully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carried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out in accordance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the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regulations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of the Erasmus+ programme and in full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alignment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the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terms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mutually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agreed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upon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and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outlined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in the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Cs w:val="24"/>
                                    </w:rPr>
                                    <w:t xml:space="preserve"> Agreement.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FA60E" id="_x0000_s1028" type="#_x0000_t202" style="position:absolute;left:0;text-align:left;margin-left:-3.45pt;margin-top:18.25pt;width:488.25pt;height:5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" stroked="f">
                      <v:textbox>
                        <w:txbxContent>
                          <w:p w14:paraId="51EA2542" w14:textId="77777777" w:rsidR="001D648E" w:rsidRDefault="001D648E" w:rsidP="001D648E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This document serves to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certify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the staff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successfully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carried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out in accordance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regulations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of the Erasmus+ programme and in full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alignment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terms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mutually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agreed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upon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outlined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Cs w:val="24"/>
                              </w:rPr>
                              <w:t xml:space="preserve"> Agreement.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A8286AA" w14:textId="636D5273" w:rsidR="001D648E" w:rsidRPr="00843B89" w:rsidRDefault="001D648E" w:rsidP="001D648E">
      <w:pPr>
        <w:pStyle w:val="DocumentTitle"/>
        <w:ind w:left="-426" w:hanging="141"/>
        <w:rPr>
          <w:rFonts w:ascii="Calibri" w:hAnsi="Calibri" w:cs="Calibri"/>
          <w:lang w:val="en-US"/>
        </w:rPr>
      </w:pPr>
      <w:r w:rsidRPr="00843B89">
        <w:rPr>
          <w:rFonts w:ascii="Calibri" w:hAnsi="Calibri" w:cs="Calibri"/>
          <w:lang w:val="en-US"/>
        </w:rPr>
        <w:t>CERTIFICATE OF TEACHING</w:t>
      </w:r>
    </w:p>
    <w:p w14:paraId="352F5A30" w14:textId="2D3C0709" w:rsidR="00327385" w:rsidRPr="00FA552A" w:rsidRDefault="00327385" w:rsidP="001D648E">
      <w:pPr>
        <w:pStyle w:val="DocumentTitle"/>
        <w:ind w:left="-426" w:hanging="141"/>
        <w:rPr>
          <w:rFonts w:ascii="Georgia" w:hAnsi="Georgia" w:cs="Calibri"/>
          <w:b w:val="0"/>
          <w:bCs/>
          <w:sz w:val="32"/>
          <w:szCs w:val="22"/>
          <w:lang w:val="en-US"/>
        </w:rPr>
      </w:pPr>
    </w:p>
    <w:sectPr w:rsidR="00327385" w:rsidRPr="00FA552A" w:rsidSect="002C09F7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0" w:right="1418" w:bottom="568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C1B29" w14:textId="77777777" w:rsidR="008733AF" w:rsidRDefault="008733AF">
      <w:r>
        <w:separator/>
      </w:r>
    </w:p>
  </w:endnote>
  <w:endnote w:type="continuationSeparator" w:id="0">
    <w:p w14:paraId="3CB31FF3" w14:textId="77777777" w:rsidR="008733AF" w:rsidRDefault="0087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EC9D" w14:textId="77777777" w:rsidR="00D05DF8" w:rsidRPr="003C5EB2" w:rsidRDefault="00D05DF8" w:rsidP="00D05DF8">
    <w:pPr>
      <w:pStyle w:val="af1"/>
      <w:rPr>
        <w:rFonts w:asciiTheme="minorHAnsi" w:hAnsiTheme="minorHAnsi" w:cstheme="minorHAnsi"/>
        <w:szCs w:val="16"/>
      </w:rPr>
    </w:pPr>
    <w:proofErr w:type="spellStart"/>
    <w:r w:rsidRPr="003C5EB2">
      <w:rPr>
        <w:rFonts w:asciiTheme="minorHAnsi" w:hAnsiTheme="minorHAnsi" w:cstheme="minorHAnsi"/>
        <w:szCs w:val="16"/>
      </w:rPr>
      <w:t>Department</w:t>
    </w:r>
    <w:proofErr w:type="spellEnd"/>
    <w:r w:rsidRPr="003C5EB2">
      <w:rPr>
        <w:rFonts w:asciiTheme="minorHAnsi" w:hAnsiTheme="minorHAnsi" w:cstheme="minorHAnsi"/>
        <w:szCs w:val="16"/>
      </w:rPr>
      <w:t xml:space="preserve"> of </w:t>
    </w:r>
    <w:proofErr w:type="spellStart"/>
    <w:r w:rsidRPr="003C5EB2">
      <w:rPr>
        <w:rFonts w:asciiTheme="minorHAnsi" w:hAnsiTheme="minorHAnsi" w:cstheme="minorHAnsi"/>
        <w:szCs w:val="16"/>
      </w:rPr>
      <w:t>European</w:t>
    </w:r>
    <w:proofErr w:type="spellEnd"/>
    <w:r w:rsidRPr="003C5EB2">
      <w:rPr>
        <w:rFonts w:asciiTheme="minorHAnsi" w:hAnsiTheme="minorHAnsi" w:cstheme="minorHAnsi"/>
        <w:szCs w:val="16"/>
      </w:rPr>
      <w:t xml:space="preserve"> and International Relations | </w:t>
    </w:r>
    <w:r w:rsidRPr="003C5EB2">
      <w:rPr>
        <w:rFonts w:asciiTheme="minorHAnsi" w:hAnsiTheme="minorHAnsi" w:cstheme="minorHAnsi"/>
        <w:sz w:val="14"/>
        <w:szCs w:val="14"/>
      </w:rPr>
      <w:t xml:space="preserve">30, </w:t>
    </w:r>
    <w:proofErr w:type="spellStart"/>
    <w:r w:rsidRPr="003C5EB2">
      <w:rPr>
        <w:rFonts w:asciiTheme="minorHAnsi" w:hAnsiTheme="minorHAnsi" w:cstheme="minorHAnsi"/>
        <w:sz w:val="14"/>
        <w:szCs w:val="14"/>
      </w:rPr>
      <w:t>Panepistimiou</w:t>
    </w:r>
    <w:proofErr w:type="spellEnd"/>
    <w:r w:rsidRPr="003C5EB2">
      <w:rPr>
        <w:rFonts w:asciiTheme="minorHAnsi" w:hAnsiTheme="minorHAnsi" w:cstheme="minorHAnsi"/>
        <w:sz w:val="14"/>
        <w:szCs w:val="14"/>
      </w:rPr>
      <w:t xml:space="preserve"> Street 106 79, </w:t>
    </w:r>
    <w:proofErr w:type="spellStart"/>
    <w:r w:rsidRPr="003C5EB2">
      <w:rPr>
        <w:rFonts w:asciiTheme="minorHAnsi" w:hAnsiTheme="minorHAnsi" w:cstheme="minorHAnsi"/>
        <w:sz w:val="14"/>
        <w:szCs w:val="14"/>
      </w:rPr>
      <w:t>Athens</w:t>
    </w:r>
    <w:proofErr w:type="spellEnd"/>
    <w:r w:rsidRPr="003C5EB2">
      <w:rPr>
        <w:rFonts w:asciiTheme="minorHAnsi" w:hAnsiTheme="minorHAnsi" w:cstheme="minorHAnsi"/>
        <w:sz w:val="14"/>
        <w:szCs w:val="14"/>
      </w:rPr>
      <w:t xml:space="preserve">, </w:t>
    </w:r>
    <w:proofErr w:type="spellStart"/>
    <w:r w:rsidRPr="003C5EB2">
      <w:rPr>
        <w:rFonts w:asciiTheme="minorHAnsi" w:hAnsiTheme="minorHAnsi" w:cstheme="minorHAnsi"/>
        <w:sz w:val="14"/>
        <w:szCs w:val="14"/>
      </w:rPr>
      <w:t>Greece</w:t>
    </w:r>
    <w:proofErr w:type="spellEnd"/>
    <w:r w:rsidRPr="003C5EB2">
      <w:rPr>
        <w:rFonts w:asciiTheme="minorHAnsi" w:hAnsiTheme="minorHAnsi" w:cstheme="minorHAnsi"/>
        <w:sz w:val="14"/>
        <w:szCs w:val="14"/>
      </w:rPr>
      <w:t xml:space="preserve"> | +30 210 3689713 | erasmus@uoa.gr</w:t>
    </w:r>
  </w:p>
  <w:p w14:paraId="56E93A5E" w14:textId="1444C825" w:rsidR="00506408" w:rsidRPr="00D05DF8" w:rsidRDefault="00506408" w:rsidP="00D05DF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52A7" w14:textId="77777777" w:rsidR="008733AF" w:rsidRDefault="008733AF">
      <w:r>
        <w:separator/>
      </w:r>
    </w:p>
  </w:footnote>
  <w:footnote w:type="continuationSeparator" w:id="0">
    <w:p w14:paraId="38D68F4E" w14:textId="77777777" w:rsidR="008733AF" w:rsidRDefault="0087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93B6" w14:textId="5E2BE5B2" w:rsidR="009759F2" w:rsidRDefault="009759F2" w:rsidP="00BE5026">
    <w:pPr>
      <w:tabs>
        <w:tab w:val="center" w:pos="4153"/>
        <w:tab w:val="right" w:pos="8306"/>
      </w:tabs>
      <w:spacing w:after="0"/>
      <w:jc w:val="left"/>
      <w:rPr>
        <w:rFonts w:ascii="Verdana" w:eastAsia="Calibri" w:hAnsi="Verdana"/>
        <w:b/>
        <w:color w:val="004D86"/>
        <w:sz w:val="22"/>
        <w:szCs w:val="22"/>
        <w:lang w:val="en-US"/>
      </w:rPr>
    </w:pPr>
  </w:p>
  <w:p w14:paraId="56E93A5D" w14:textId="77777777"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74281">
    <w:abstractNumId w:val="1"/>
  </w:num>
  <w:num w:numId="2" w16cid:durableId="2146970366">
    <w:abstractNumId w:val="0"/>
  </w:num>
  <w:num w:numId="3" w16cid:durableId="184486828">
    <w:abstractNumId w:val="18"/>
  </w:num>
  <w:num w:numId="4" w16cid:durableId="1564828680">
    <w:abstractNumId w:val="27"/>
  </w:num>
  <w:num w:numId="5" w16cid:durableId="279991149">
    <w:abstractNumId w:val="20"/>
  </w:num>
  <w:num w:numId="6" w16cid:durableId="1972008826">
    <w:abstractNumId w:val="26"/>
  </w:num>
  <w:num w:numId="7" w16cid:durableId="1131364285">
    <w:abstractNumId w:val="41"/>
  </w:num>
  <w:num w:numId="8" w16cid:durableId="337122383">
    <w:abstractNumId w:val="42"/>
  </w:num>
  <w:num w:numId="9" w16cid:durableId="539048389">
    <w:abstractNumId w:val="24"/>
  </w:num>
  <w:num w:numId="10" w16cid:durableId="1543905162">
    <w:abstractNumId w:val="40"/>
  </w:num>
  <w:num w:numId="11" w16cid:durableId="1096944123">
    <w:abstractNumId w:val="38"/>
  </w:num>
  <w:num w:numId="12" w16cid:durableId="120731855">
    <w:abstractNumId w:val="30"/>
  </w:num>
  <w:num w:numId="13" w16cid:durableId="1358846257">
    <w:abstractNumId w:val="36"/>
  </w:num>
  <w:num w:numId="14" w16cid:durableId="499926729">
    <w:abstractNumId w:val="19"/>
  </w:num>
  <w:num w:numId="15" w16cid:durableId="1175262210">
    <w:abstractNumId w:val="25"/>
  </w:num>
  <w:num w:numId="16" w16cid:durableId="1481190425">
    <w:abstractNumId w:val="15"/>
  </w:num>
  <w:num w:numId="17" w16cid:durableId="1947806323">
    <w:abstractNumId w:val="21"/>
  </w:num>
  <w:num w:numId="18" w16cid:durableId="295569632">
    <w:abstractNumId w:val="43"/>
  </w:num>
  <w:num w:numId="19" w16cid:durableId="476803811">
    <w:abstractNumId w:val="32"/>
  </w:num>
  <w:num w:numId="20" w16cid:durableId="2082212667">
    <w:abstractNumId w:val="17"/>
  </w:num>
  <w:num w:numId="21" w16cid:durableId="509879387">
    <w:abstractNumId w:val="28"/>
  </w:num>
  <w:num w:numId="22" w16cid:durableId="1199197579">
    <w:abstractNumId w:val="29"/>
  </w:num>
  <w:num w:numId="23" w16cid:durableId="2145657538">
    <w:abstractNumId w:val="31"/>
  </w:num>
  <w:num w:numId="24" w16cid:durableId="1170372653">
    <w:abstractNumId w:val="4"/>
  </w:num>
  <w:num w:numId="25" w16cid:durableId="1406225536">
    <w:abstractNumId w:val="7"/>
  </w:num>
  <w:num w:numId="26" w16cid:durableId="1990788371">
    <w:abstractNumId w:val="34"/>
  </w:num>
  <w:num w:numId="27" w16cid:durableId="2040662779">
    <w:abstractNumId w:val="16"/>
  </w:num>
  <w:num w:numId="28" w16cid:durableId="487943974">
    <w:abstractNumId w:val="10"/>
  </w:num>
  <w:num w:numId="29" w16cid:durableId="1332637271">
    <w:abstractNumId w:val="37"/>
  </w:num>
  <w:num w:numId="30" w16cid:durableId="1424571273">
    <w:abstractNumId w:val="33"/>
  </w:num>
  <w:num w:numId="31" w16cid:durableId="1220751935">
    <w:abstractNumId w:val="23"/>
  </w:num>
  <w:num w:numId="32" w16cid:durableId="1553927915">
    <w:abstractNumId w:val="12"/>
  </w:num>
  <w:num w:numId="33" w16cid:durableId="1728534308">
    <w:abstractNumId w:val="35"/>
  </w:num>
  <w:num w:numId="34" w16cid:durableId="838815305">
    <w:abstractNumId w:val="13"/>
  </w:num>
  <w:num w:numId="35" w16cid:durableId="1411122429">
    <w:abstractNumId w:val="14"/>
  </w:num>
  <w:num w:numId="36" w16cid:durableId="879169333">
    <w:abstractNumId w:val="11"/>
  </w:num>
  <w:num w:numId="37" w16cid:durableId="1095176779">
    <w:abstractNumId w:val="9"/>
  </w:num>
  <w:num w:numId="38" w16cid:durableId="1976328846">
    <w:abstractNumId w:val="35"/>
  </w:num>
  <w:num w:numId="39" w16cid:durableId="1987588465">
    <w:abstractNumId w:val="44"/>
  </w:num>
  <w:num w:numId="40" w16cid:durableId="714742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1398055">
    <w:abstractNumId w:val="3"/>
  </w:num>
  <w:num w:numId="42" w16cid:durableId="10036301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989308">
    <w:abstractNumId w:val="18"/>
  </w:num>
  <w:num w:numId="44" w16cid:durableId="132882977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64"/>
    <w:rsid w:val="00025A01"/>
    <w:rsid w:val="00030154"/>
    <w:rsid w:val="00030B0F"/>
    <w:rsid w:val="00030D4D"/>
    <w:rsid w:val="0003176C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1ACD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112"/>
    <w:rsid w:val="000A256B"/>
    <w:rsid w:val="000A5297"/>
    <w:rsid w:val="000A5458"/>
    <w:rsid w:val="000A5496"/>
    <w:rsid w:val="000A61A4"/>
    <w:rsid w:val="000A6B78"/>
    <w:rsid w:val="000A7605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C5D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4E82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1CF3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62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648E"/>
    <w:rsid w:val="001D79A8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8A8"/>
    <w:rsid w:val="00214987"/>
    <w:rsid w:val="00214C24"/>
    <w:rsid w:val="00216082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2AA"/>
    <w:rsid w:val="00255678"/>
    <w:rsid w:val="00255C91"/>
    <w:rsid w:val="00257FBA"/>
    <w:rsid w:val="00260F2A"/>
    <w:rsid w:val="00261147"/>
    <w:rsid w:val="002622E4"/>
    <w:rsid w:val="00262F89"/>
    <w:rsid w:val="00266ED9"/>
    <w:rsid w:val="00267212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2C8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9F7"/>
    <w:rsid w:val="002C2644"/>
    <w:rsid w:val="002C43F7"/>
    <w:rsid w:val="002C55E2"/>
    <w:rsid w:val="002C5C57"/>
    <w:rsid w:val="002C6A1D"/>
    <w:rsid w:val="002D12F2"/>
    <w:rsid w:val="002D1ECC"/>
    <w:rsid w:val="002D2C3E"/>
    <w:rsid w:val="002D31AD"/>
    <w:rsid w:val="002D3A21"/>
    <w:rsid w:val="002D52C0"/>
    <w:rsid w:val="002D70EE"/>
    <w:rsid w:val="002D72DE"/>
    <w:rsid w:val="002D7BA2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385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4BE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4765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5CB"/>
    <w:rsid w:val="003F1BC9"/>
    <w:rsid w:val="003F41FD"/>
    <w:rsid w:val="003F5071"/>
    <w:rsid w:val="003F531F"/>
    <w:rsid w:val="003F66DB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51B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BE"/>
    <w:rsid w:val="004658FB"/>
    <w:rsid w:val="00465C27"/>
    <w:rsid w:val="00466BFF"/>
    <w:rsid w:val="00470CE2"/>
    <w:rsid w:val="00470DBD"/>
    <w:rsid w:val="00472588"/>
    <w:rsid w:val="004735C5"/>
    <w:rsid w:val="0047398D"/>
    <w:rsid w:val="00473CFE"/>
    <w:rsid w:val="0047490C"/>
    <w:rsid w:val="00474BE2"/>
    <w:rsid w:val="0047683E"/>
    <w:rsid w:val="00476B8F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FF2"/>
    <w:rsid w:val="004B6F5F"/>
    <w:rsid w:val="004C13A6"/>
    <w:rsid w:val="004C6DC4"/>
    <w:rsid w:val="004D133E"/>
    <w:rsid w:val="004D3D71"/>
    <w:rsid w:val="004D5046"/>
    <w:rsid w:val="004D51C6"/>
    <w:rsid w:val="004D572A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61C"/>
    <w:rsid w:val="005004B5"/>
    <w:rsid w:val="00503DA8"/>
    <w:rsid w:val="005046BE"/>
    <w:rsid w:val="00505573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DD9"/>
    <w:rsid w:val="00533EB2"/>
    <w:rsid w:val="00535080"/>
    <w:rsid w:val="005354D8"/>
    <w:rsid w:val="00535659"/>
    <w:rsid w:val="00536EE5"/>
    <w:rsid w:val="005377CB"/>
    <w:rsid w:val="00537BF5"/>
    <w:rsid w:val="00542908"/>
    <w:rsid w:val="0054403B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AC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162"/>
    <w:rsid w:val="00594309"/>
    <w:rsid w:val="00594729"/>
    <w:rsid w:val="0059593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4476"/>
    <w:rsid w:val="005B710A"/>
    <w:rsid w:val="005B71F8"/>
    <w:rsid w:val="005C1373"/>
    <w:rsid w:val="005C1976"/>
    <w:rsid w:val="005C2304"/>
    <w:rsid w:val="005C3E9B"/>
    <w:rsid w:val="005C6017"/>
    <w:rsid w:val="005D17DD"/>
    <w:rsid w:val="005D2852"/>
    <w:rsid w:val="005D2CE3"/>
    <w:rsid w:val="005D5129"/>
    <w:rsid w:val="005D51A6"/>
    <w:rsid w:val="005D53FF"/>
    <w:rsid w:val="005D747B"/>
    <w:rsid w:val="005D75AB"/>
    <w:rsid w:val="005E0179"/>
    <w:rsid w:val="005E05DC"/>
    <w:rsid w:val="005E132C"/>
    <w:rsid w:val="005E17AD"/>
    <w:rsid w:val="005E1A47"/>
    <w:rsid w:val="005E2C84"/>
    <w:rsid w:val="005E386C"/>
    <w:rsid w:val="005E3D86"/>
    <w:rsid w:val="005E3D91"/>
    <w:rsid w:val="005E3EEA"/>
    <w:rsid w:val="005E466D"/>
    <w:rsid w:val="005F0173"/>
    <w:rsid w:val="005F0E76"/>
    <w:rsid w:val="005F126A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1FBA"/>
    <w:rsid w:val="006421B3"/>
    <w:rsid w:val="00643AD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438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BC2"/>
    <w:rsid w:val="006E591B"/>
    <w:rsid w:val="006F0AD2"/>
    <w:rsid w:val="006F220F"/>
    <w:rsid w:val="006F285A"/>
    <w:rsid w:val="006F3042"/>
    <w:rsid w:val="006F30F0"/>
    <w:rsid w:val="006F38E0"/>
    <w:rsid w:val="006F44FD"/>
    <w:rsid w:val="006F5133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8CD"/>
    <w:rsid w:val="00716A65"/>
    <w:rsid w:val="00717CFD"/>
    <w:rsid w:val="007242C0"/>
    <w:rsid w:val="00726EF8"/>
    <w:rsid w:val="00727BA7"/>
    <w:rsid w:val="007306FD"/>
    <w:rsid w:val="00730DBC"/>
    <w:rsid w:val="0073286B"/>
    <w:rsid w:val="00732AB7"/>
    <w:rsid w:val="00732B5C"/>
    <w:rsid w:val="0073330A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2A7"/>
    <w:rsid w:val="00747ACF"/>
    <w:rsid w:val="00752FD5"/>
    <w:rsid w:val="00754134"/>
    <w:rsid w:val="0075468B"/>
    <w:rsid w:val="007548EF"/>
    <w:rsid w:val="007566E8"/>
    <w:rsid w:val="007577D1"/>
    <w:rsid w:val="00760B90"/>
    <w:rsid w:val="00762D24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235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88B"/>
    <w:rsid w:val="007C2B15"/>
    <w:rsid w:val="007C2D13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3CE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448F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49FB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67B"/>
    <w:rsid w:val="008674B4"/>
    <w:rsid w:val="0086757F"/>
    <w:rsid w:val="00870559"/>
    <w:rsid w:val="00870EFB"/>
    <w:rsid w:val="00871216"/>
    <w:rsid w:val="00871DB6"/>
    <w:rsid w:val="0087272D"/>
    <w:rsid w:val="008732C6"/>
    <w:rsid w:val="008733AF"/>
    <w:rsid w:val="0087555F"/>
    <w:rsid w:val="00875832"/>
    <w:rsid w:val="008805B1"/>
    <w:rsid w:val="00881082"/>
    <w:rsid w:val="008818F5"/>
    <w:rsid w:val="0088286C"/>
    <w:rsid w:val="00887A9D"/>
    <w:rsid w:val="00887FA6"/>
    <w:rsid w:val="008910E1"/>
    <w:rsid w:val="008911C0"/>
    <w:rsid w:val="00892062"/>
    <w:rsid w:val="0089360E"/>
    <w:rsid w:val="00893FA3"/>
    <w:rsid w:val="00894C5C"/>
    <w:rsid w:val="00897B11"/>
    <w:rsid w:val="008A029B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6BD"/>
    <w:rsid w:val="008B4047"/>
    <w:rsid w:val="008B5B2A"/>
    <w:rsid w:val="008B6FA5"/>
    <w:rsid w:val="008B7043"/>
    <w:rsid w:val="008B75A2"/>
    <w:rsid w:val="008B7ABA"/>
    <w:rsid w:val="008B7DDE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3D68"/>
    <w:rsid w:val="009241B0"/>
    <w:rsid w:val="00925BB3"/>
    <w:rsid w:val="00930553"/>
    <w:rsid w:val="009309BC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4FF9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9F2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577"/>
    <w:rsid w:val="009A396A"/>
    <w:rsid w:val="009A39E6"/>
    <w:rsid w:val="009A448F"/>
    <w:rsid w:val="009A4A80"/>
    <w:rsid w:val="009A5DF6"/>
    <w:rsid w:val="009B0365"/>
    <w:rsid w:val="009B18BB"/>
    <w:rsid w:val="009B2CDE"/>
    <w:rsid w:val="009B4E44"/>
    <w:rsid w:val="009B6C32"/>
    <w:rsid w:val="009B7169"/>
    <w:rsid w:val="009B746A"/>
    <w:rsid w:val="009B7A96"/>
    <w:rsid w:val="009B7C02"/>
    <w:rsid w:val="009C0029"/>
    <w:rsid w:val="009C0DBC"/>
    <w:rsid w:val="009C0E7C"/>
    <w:rsid w:val="009C128A"/>
    <w:rsid w:val="009C403B"/>
    <w:rsid w:val="009C4E15"/>
    <w:rsid w:val="009C631D"/>
    <w:rsid w:val="009C66FA"/>
    <w:rsid w:val="009C77F6"/>
    <w:rsid w:val="009D1896"/>
    <w:rsid w:val="009D43A7"/>
    <w:rsid w:val="009D4878"/>
    <w:rsid w:val="009D4AC6"/>
    <w:rsid w:val="009D56E5"/>
    <w:rsid w:val="009E19F9"/>
    <w:rsid w:val="009E1C65"/>
    <w:rsid w:val="009E1DBD"/>
    <w:rsid w:val="009E58EB"/>
    <w:rsid w:val="009E5DAE"/>
    <w:rsid w:val="009E6FCD"/>
    <w:rsid w:val="009E7D00"/>
    <w:rsid w:val="009F27BB"/>
    <w:rsid w:val="009F4D2D"/>
    <w:rsid w:val="009F5546"/>
    <w:rsid w:val="009F55DD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3FD1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CE3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129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C6A"/>
    <w:rsid w:val="00AB6448"/>
    <w:rsid w:val="00AB6470"/>
    <w:rsid w:val="00AB76F8"/>
    <w:rsid w:val="00AC1B51"/>
    <w:rsid w:val="00AC2ADC"/>
    <w:rsid w:val="00AC3A15"/>
    <w:rsid w:val="00AC3DDD"/>
    <w:rsid w:val="00AC4484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4FB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750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4CBD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1BE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9ED"/>
    <w:rsid w:val="00BD1E9B"/>
    <w:rsid w:val="00BD2949"/>
    <w:rsid w:val="00BD3595"/>
    <w:rsid w:val="00BD57BB"/>
    <w:rsid w:val="00BD5A63"/>
    <w:rsid w:val="00BD5BE2"/>
    <w:rsid w:val="00BD707C"/>
    <w:rsid w:val="00BD7858"/>
    <w:rsid w:val="00BE243C"/>
    <w:rsid w:val="00BE2929"/>
    <w:rsid w:val="00BE35FF"/>
    <w:rsid w:val="00BE46DF"/>
    <w:rsid w:val="00BE502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2FBB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1DE6"/>
    <w:rsid w:val="00CB3E9E"/>
    <w:rsid w:val="00CB7CCC"/>
    <w:rsid w:val="00CB7DBF"/>
    <w:rsid w:val="00CC0A3F"/>
    <w:rsid w:val="00CC1900"/>
    <w:rsid w:val="00CC24F7"/>
    <w:rsid w:val="00CC3FFC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C2B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4930"/>
    <w:rsid w:val="00D0504B"/>
    <w:rsid w:val="00D05DF8"/>
    <w:rsid w:val="00D10B14"/>
    <w:rsid w:val="00D1312B"/>
    <w:rsid w:val="00D1319D"/>
    <w:rsid w:val="00D13357"/>
    <w:rsid w:val="00D14BBA"/>
    <w:rsid w:val="00D16672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344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6A31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C86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CAF"/>
    <w:rsid w:val="00E24E46"/>
    <w:rsid w:val="00E25126"/>
    <w:rsid w:val="00E27256"/>
    <w:rsid w:val="00E276B4"/>
    <w:rsid w:val="00E27AF8"/>
    <w:rsid w:val="00E27E4D"/>
    <w:rsid w:val="00E27FDB"/>
    <w:rsid w:val="00E34630"/>
    <w:rsid w:val="00E34989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253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0E2"/>
    <w:rsid w:val="00EB2FA2"/>
    <w:rsid w:val="00EB36DA"/>
    <w:rsid w:val="00EB5069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2B26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5941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35E02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97E"/>
    <w:rsid w:val="00F90ED7"/>
    <w:rsid w:val="00F92460"/>
    <w:rsid w:val="00F929C1"/>
    <w:rsid w:val="00F97CFF"/>
    <w:rsid w:val="00FA1EB3"/>
    <w:rsid w:val="00FA5173"/>
    <w:rsid w:val="00FA552A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72A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3BA9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C5FC00ED-ABFC-4116-B16F-FD25EEA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table" w:styleId="-3">
    <w:name w:val="Light List Accent 3"/>
    <w:basedOn w:val="a3"/>
    <w:uiPriority w:val="61"/>
    <w:rsid w:val="002622E4"/>
    <w:rPr>
      <w:rFonts w:asciiTheme="minorHAnsi" w:eastAsiaTheme="minorEastAsia" w:hAnsiTheme="minorHAnsi" w:cstheme="minorBidi"/>
      <w:sz w:val="22"/>
      <w:szCs w:val="22"/>
      <w:lang w:val="el-GR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d">
    <w:name w:val="Placeholder Text"/>
    <w:basedOn w:val="a2"/>
    <w:uiPriority w:val="99"/>
    <w:semiHidden/>
    <w:rsid w:val="00531DD9"/>
    <w:rPr>
      <w:color w:val="666666"/>
    </w:rPr>
  </w:style>
  <w:style w:type="table" w:styleId="1-1">
    <w:name w:val="Grid Table 1 Light Accent 1"/>
    <w:basedOn w:val="a3"/>
    <w:uiPriority w:val="46"/>
    <w:rsid w:val="00531D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Στυλ1"/>
    <w:basedOn w:val="a2"/>
    <w:uiPriority w:val="1"/>
    <w:qFormat/>
    <w:rsid w:val="001D648E"/>
    <w:rPr>
      <w:rFonts w:ascii="Calibri" w:hAnsi="Calibri"/>
      <w:b/>
      <w:color w:val="002060"/>
      <w:sz w:val="24"/>
    </w:rPr>
  </w:style>
  <w:style w:type="character" w:customStyle="1" w:styleId="29">
    <w:name w:val="Στυλ2"/>
    <w:basedOn w:val="a2"/>
    <w:uiPriority w:val="1"/>
    <w:qFormat/>
    <w:rsid w:val="001D648E"/>
    <w:rPr>
      <w:rFonts w:ascii="Calibri" w:hAnsi="Calibri"/>
      <w:b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5F04E24B9849FB8412C19077E00C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73EDBC-7943-4DCB-BF9E-C521FD9BE85E}"/>
      </w:docPartPr>
      <w:docPartBody>
        <w:p w:rsidR="000043C2" w:rsidRDefault="000043C2" w:rsidP="000043C2">
          <w:pPr>
            <w:pStyle w:val="225F04E24B9849FB8412C19077E00C27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C3E52FBFFA64905AB8E53B47AE8AA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4619B-BC75-46A5-870E-58B77BACB97A}"/>
      </w:docPartPr>
      <w:docPartBody>
        <w:p w:rsidR="000043C2" w:rsidRDefault="000043C2" w:rsidP="000043C2">
          <w:pPr>
            <w:pStyle w:val="AC3E52FBFFA64905AB8E53B47AE8AA22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85D4E44D67142F3B7F9E5F92797B6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9C9598-9431-4E3B-9E6E-892495857D93}"/>
      </w:docPartPr>
      <w:docPartBody>
        <w:p w:rsidR="000043C2" w:rsidRDefault="000043C2" w:rsidP="000043C2">
          <w:pPr>
            <w:pStyle w:val="885D4E44D67142F3B7F9E5F92797B6E8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2609A421C134264A5861C7021E4E0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94CE56-F0E5-4140-A809-DFE86FA5D1B7}"/>
      </w:docPartPr>
      <w:docPartBody>
        <w:p w:rsidR="000043C2" w:rsidRDefault="000043C2" w:rsidP="000043C2">
          <w:pPr>
            <w:pStyle w:val="32609A421C134264A5861C7021E4E0B4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024DEFF69684D97B66BEA90EB2AEF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8C45CF-4C57-426F-B444-F5015187ABF0}"/>
      </w:docPartPr>
      <w:docPartBody>
        <w:p w:rsidR="000043C2" w:rsidRDefault="000043C2" w:rsidP="000043C2">
          <w:pPr>
            <w:pStyle w:val="C024DEFF69684D97B66BEA90EB2AEFC9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2C3B27F79377493995D590A551F13D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C2215E-5E61-4A61-932C-A66609831773}"/>
      </w:docPartPr>
      <w:docPartBody>
        <w:p w:rsidR="000043C2" w:rsidRDefault="000043C2" w:rsidP="000043C2">
          <w:pPr>
            <w:pStyle w:val="2C3B27F79377493995D590A551F13D9C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998198B479A4C0786D4DCDA16D19B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47E35D-34DF-418E-B994-E9906AEC2622}"/>
      </w:docPartPr>
      <w:docPartBody>
        <w:p w:rsidR="000043C2" w:rsidRDefault="000043C2" w:rsidP="000043C2">
          <w:pPr>
            <w:pStyle w:val="3998198B479A4C0786D4DCDA16D19B70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08035F14ADE4CB5A9F2C45AD2710F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153ECB5-B7EA-4280-ACA7-158AAA5B490E}"/>
      </w:docPartPr>
      <w:docPartBody>
        <w:p w:rsidR="000043C2" w:rsidRDefault="000043C2" w:rsidP="000043C2">
          <w:pPr>
            <w:pStyle w:val="B08035F14ADE4CB5A9F2C45AD2710FBD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27E6102C5A5F43F19C6528591D5A14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07D31A-21AB-42B4-A339-43D4317CA257}"/>
      </w:docPartPr>
      <w:docPartBody>
        <w:p w:rsidR="000043C2" w:rsidRDefault="000043C2" w:rsidP="000043C2">
          <w:pPr>
            <w:pStyle w:val="27E6102C5A5F43F19C6528591D5A1456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5530DE-BBA2-48DC-A4DC-AAC032772CD1}"/>
      </w:docPartPr>
      <w:docPartBody>
        <w:p w:rsidR="000043C2" w:rsidRDefault="000043C2">
          <w:r w:rsidRPr="009C3CFA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C2"/>
    <w:rsid w:val="000043C2"/>
    <w:rsid w:val="009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3C2"/>
    <w:rPr>
      <w:color w:val="666666"/>
    </w:rPr>
  </w:style>
  <w:style w:type="paragraph" w:customStyle="1" w:styleId="225F04E24B9849FB8412C19077E00C27">
    <w:name w:val="225F04E24B9849FB8412C19077E00C27"/>
    <w:rsid w:val="000043C2"/>
  </w:style>
  <w:style w:type="paragraph" w:customStyle="1" w:styleId="AC3E52FBFFA64905AB8E53B47AE8AA22">
    <w:name w:val="AC3E52FBFFA64905AB8E53B47AE8AA22"/>
    <w:rsid w:val="000043C2"/>
  </w:style>
  <w:style w:type="paragraph" w:customStyle="1" w:styleId="885D4E44D67142F3B7F9E5F92797B6E8">
    <w:name w:val="885D4E44D67142F3B7F9E5F92797B6E8"/>
    <w:rsid w:val="000043C2"/>
  </w:style>
  <w:style w:type="paragraph" w:customStyle="1" w:styleId="AE6DDB5BEA594B80B3DC29DE18915639">
    <w:name w:val="AE6DDB5BEA594B80B3DC29DE18915639"/>
    <w:rsid w:val="000043C2"/>
  </w:style>
  <w:style w:type="paragraph" w:customStyle="1" w:styleId="21D167E9E0D442DBB9802DFD61D35585">
    <w:name w:val="21D167E9E0D442DBB9802DFD61D35585"/>
    <w:rsid w:val="000043C2"/>
  </w:style>
  <w:style w:type="paragraph" w:customStyle="1" w:styleId="32609A421C134264A5861C7021E4E0B4">
    <w:name w:val="32609A421C134264A5861C7021E4E0B4"/>
    <w:rsid w:val="000043C2"/>
  </w:style>
  <w:style w:type="paragraph" w:customStyle="1" w:styleId="C024DEFF69684D97B66BEA90EB2AEFC9">
    <w:name w:val="C024DEFF69684D97B66BEA90EB2AEFC9"/>
    <w:rsid w:val="000043C2"/>
  </w:style>
  <w:style w:type="paragraph" w:customStyle="1" w:styleId="2C3B27F79377493995D590A551F13D9C">
    <w:name w:val="2C3B27F79377493995D590A551F13D9C"/>
    <w:rsid w:val="000043C2"/>
  </w:style>
  <w:style w:type="paragraph" w:customStyle="1" w:styleId="3998198B479A4C0786D4DCDA16D19B70">
    <w:name w:val="3998198B479A4C0786D4DCDA16D19B70"/>
    <w:rsid w:val="000043C2"/>
  </w:style>
  <w:style w:type="paragraph" w:customStyle="1" w:styleId="B08035F14ADE4CB5A9F2C45AD2710FBD">
    <w:name w:val="B08035F14ADE4CB5A9F2C45AD2710FBD"/>
    <w:rsid w:val="000043C2"/>
  </w:style>
  <w:style w:type="paragraph" w:customStyle="1" w:styleId="27E6102C5A5F43F19C6528591D5A1456">
    <w:name w:val="27E6102C5A5F43F19C6528591D5A1456"/>
    <w:rsid w:val="000043C2"/>
  </w:style>
  <w:style w:type="paragraph" w:customStyle="1" w:styleId="77F4636D0CD844D1BEE2B9F6495A0935">
    <w:name w:val="77F4636D0CD844D1BEE2B9F6495A0935"/>
    <w:rsid w:val="00004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B8245-5636-4B73-8F92-051C1BC729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83</TotalTime>
  <Pages>1</Pages>
  <Words>134</Words>
  <Characters>728</Characters>
  <Application>Microsoft Office Word</Application>
  <DocSecurity>0</DocSecurity>
  <PresentationFormat>Microsoft Word 11.0</PresentationFormat>
  <Lines>6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861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Aikaterini Temperekidou</cp:lastModifiedBy>
  <cp:revision>29</cp:revision>
  <cp:lastPrinted>2025-05-07T08:48:00Z</cp:lastPrinted>
  <dcterms:created xsi:type="dcterms:W3CDTF">2024-04-16T06:47:00Z</dcterms:created>
  <dcterms:modified xsi:type="dcterms:W3CDTF">2025-06-13T11:39:00Z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